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C0" w:rsidRPr="00EC465D" w:rsidRDefault="00EC465D" w:rsidP="00EC465D">
      <w:pPr>
        <w:jc w:val="center"/>
        <w:rPr>
          <w:b/>
          <w:sz w:val="36"/>
          <w:szCs w:val="36"/>
        </w:rPr>
      </w:pPr>
      <w:r w:rsidRPr="00EC465D">
        <w:rPr>
          <w:b/>
          <w:sz w:val="36"/>
          <w:szCs w:val="36"/>
        </w:rPr>
        <w:t>False Views of the Person of Christ</w:t>
      </w:r>
    </w:p>
    <w:p w:rsidR="00EC465D" w:rsidRDefault="00EC465D"/>
    <w:p w:rsidR="00EC465D" w:rsidRDefault="00D1535A" w:rsidP="00EC465D">
      <w:pPr>
        <w:jc w:val="center"/>
      </w:pPr>
      <w:r w:rsidRPr="00D1535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8613D2" wp14:editId="48B30713">
                <wp:simplePos x="0" y="0"/>
                <wp:positionH relativeFrom="column">
                  <wp:posOffset>5210175</wp:posOffset>
                </wp:positionH>
                <wp:positionV relativeFrom="paragraph">
                  <wp:posOffset>140335</wp:posOffset>
                </wp:positionV>
                <wp:extent cx="1257300" cy="6848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35A" w:rsidRDefault="00DF34B1" w:rsidP="00D1535A">
                            <w:r>
                              <w:t>Late 1</w:t>
                            </w:r>
                            <w:r w:rsidRPr="00DF34B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</w:t>
                            </w:r>
                          </w:p>
                          <w:p w:rsidR="00D1535A" w:rsidRDefault="00DF34B1" w:rsidP="00D1535A">
                            <w:r>
                              <w:t>“Gnostics”</w:t>
                            </w:r>
                            <w:r w:rsidR="00763374">
                              <w:br/>
                            </w:r>
                            <w:r w:rsidR="00763374">
                              <w:br/>
                              <w:t xml:space="preserve">Affirmed Christ’s </w:t>
                            </w:r>
                            <w:proofErr w:type="spellStart"/>
                            <w:r w:rsidR="00763374">
                              <w:t>diety</w:t>
                            </w:r>
                            <w:proofErr w:type="spellEnd"/>
                            <w:r w:rsidR="00763374">
                              <w:t>, not humanity</w:t>
                            </w:r>
                            <w:r>
                              <w:br/>
                            </w:r>
                            <w:r>
                              <w:br/>
                              <w:t>No official condemnation</w:t>
                            </w:r>
                          </w:p>
                          <w:p w:rsidR="00DF34B1" w:rsidRDefault="00DF34B1" w:rsidP="00DF34B1">
                            <w:r>
                              <w:t>_________</w:t>
                            </w:r>
                          </w:p>
                          <w:p w:rsidR="00D1535A" w:rsidRDefault="00DF34B1" w:rsidP="00D1535A">
                            <w:r>
                              <w:t>5</w:t>
                            </w:r>
                            <w:r w:rsidRPr="00DF34B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  <w:p w:rsidR="00DF34B1" w:rsidRDefault="00763374" w:rsidP="00DF34B1">
                            <w:r>
                              <w:t>Distinguished human Jesus, who died, from Divine Son, who cannot die. Denied Unity of Person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D1535A">
                              <w:t xml:space="preserve">Answered in </w:t>
                            </w:r>
                            <w:r w:rsidR="00D1535A">
                              <w:br/>
                              <w:t>Ephesus</w:t>
                            </w:r>
                            <w:r>
                              <w:br/>
                            </w:r>
                            <w:r w:rsidR="00DF34B1">
                              <w:t>_________</w:t>
                            </w:r>
                          </w:p>
                          <w:p w:rsidR="00D1535A" w:rsidRDefault="00DF34B1" w:rsidP="00D1535A">
                            <w:r>
                              <w:t>4</w:t>
                            </w:r>
                            <w:r w:rsidRPr="00DF34B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  <w:r w:rsidR="00763374">
                              <w:br/>
                            </w:r>
                            <w:r w:rsidR="00763374">
                              <w:br/>
                              <w:t xml:space="preserve">Affirmed Christ’s </w:t>
                            </w:r>
                            <w:proofErr w:type="spellStart"/>
                            <w:r w:rsidR="00763374">
                              <w:t>diety</w:t>
                            </w:r>
                            <w:proofErr w:type="spellEnd"/>
                            <w:r w:rsidR="00763374">
                              <w:t xml:space="preserve"> and real humanness. The divine Logos took the place of the human mind.</w:t>
                            </w:r>
                          </w:p>
                          <w:p w:rsidR="00D1535A" w:rsidRDefault="00D1535A" w:rsidP="00D1535A">
                            <w:r>
                              <w:t>Answered in</w:t>
                            </w:r>
                            <w:r>
                              <w:br/>
                              <w:t>Antioch and</w:t>
                            </w:r>
                            <w:r>
                              <w:br/>
                              <w:t>Constantinople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1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11.05pt;width:99pt;height:53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NiIQIAABw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" stroked="f">
                <v:textbox>
                  <w:txbxContent>
                    <w:p w:rsidR="00D1535A" w:rsidRDefault="00DF34B1" w:rsidP="00D1535A">
                      <w:r>
                        <w:t>Late 1</w:t>
                      </w:r>
                      <w:r w:rsidRPr="00DF34B1">
                        <w:rPr>
                          <w:vertAlign w:val="superscript"/>
                        </w:rPr>
                        <w:t>st</w:t>
                      </w:r>
                      <w:r>
                        <w:t xml:space="preserve"> Century</w:t>
                      </w:r>
                    </w:p>
                    <w:p w:rsidR="00D1535A" w:rsidRDefault="00DF34B1" w:rsidP="00D1535A">
                      <w:r>
                        <w:t>“Gnostics”</w:t>
                      </w:r>
                      <w:r w:rsidR="00763374">
                        <w:br/>
                      </w:r>
                      <w:r w:rsidR="00763374">
                        <w:br/>
                        <w:t xml:space="preserve">Affirmed Christ’s </w:t>
                      </w:r>
                      <w:proofErr w:type="spellStart"/>
                      <w:r w:rsidR="00763374">
                        <w:t>diety</w:t>
                      </w:r>
                      <w:proofErr w:type="spellEnd"/>
                      <w:r w:rsidR="00763374">
                        <w:t>, not humanity</w:t>
                      </w:r>
                      <w:r>
                        <w:br/>
                      </w:r>
                      <w:r>
                        <w:br/>
                        <w:t>No official condemnation</w:t>
                      </w:r>
                    </w:p>
                    <w:p w:rsidR="00DF34B1" w:rsidRDefault="00DF34B1" w:rsidP="00DF34B1">
                      <w:r>
                        <w:t>_________</w:t>
                      </w:r>
                    </w:p>
                    <w:p w:rsidR="00D1535A" w:rsidRDefault="00DF34B1" w:rsidP="00D1535A">
                      <w:r>
                        <w:t>5</w:t>
                      </w:r>
                      <w:r w:rsidRPr="00DF34B1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  <w:p w:rsidR="00DF34B1" w:rsidRDefault="00763374" w:rsidP="00DF34B1">
                      <w:r>
                        <w:t>Distinguished human Jesus, who died, from Divine Son, who cannot die. Denied Unity of Person</w:t>
                      </w:r>
                      <w:r>
                        <w:br/>
                      </w:r>
                      <w:r>
                        <w:br/>
                      </w:r>
                      <w:r w:rsidR="00D1535A">
                        <w:t xml:space="preserve">Answered in </w:t>
                      </w:r>
                      <w:r w:rsidR="00D1535A">
                        <w:br/>
                        <w:t>Ephesus</w:t>
                      </w:r>
                      <w:r>
                        <w:br/>
                      </w:r>
                      <w:r w:rsidR="00DF34B1">
                        <w:t>_________</w:t>
                      </w:r>
                    </w:p>
                    <w:p w:rsidR="00D1535A" w:rsidRDefault="00DF34B1" w:rsidP="00D1535A">
                      <w:r>
                        <w:t>4</w:t>
                      </w:r>
                      <w:r w:rsidRPr="00DF34B1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  <w:r w:rsidR="00763374">
                        <w:br/>
                      </w:r>
                      <w:r w:rsidR="00763374">
                        <w:br/>
                        <w:t xml:space="preserve">Affirmed Christ’s </w:t>
                      </w:r>
                      <w:proofErr w:type="spellStart"/>
                      <w:r w:rsidR="00763374">
                        <w:t>diety</w:t>
                      </w:r>
                      <w:proofErr w:type="spellEnd"/>
                      <w:r w:rsidR="00763374">
                        <w:t xml:space="preserve"> and real humanness. The divine Logos took the place of the human mind.</w:t>
                      </w:r>
                    </w:p>
                    <w:p w:rsidR="00D1535A" w:rsidRDefault="00D1535A" w:rsidP="00D1535A">
                      <w:r>
                        <w:t>Answered in</w:t>
                      </w:r>
                      <w:r>
                        <w:br/>
                        <w:t>Antioch and</w:t>
                      </w:r>
                      <w:r>
                        <w:br/>
                        <w:t>Constantinople</w:t>
                      </w:r>
                    </w:p>
                  </w:txbxContent>
                </v:textbox>
              </v:shape>
            </w:pict>
          </mc:Fallback>
        </mc:AlternateContent>
      </w:r>
      <w:r w:rsidRPr="00D1535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140335</wp:posOffset>
                </wp:positionV>
                <wp:extent cx="1085850" cy="6181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B1" w:rsidRDefault="00DF34B1">
                            <w:r>
                              <w:t>2</w:t>
                            </w:r>
                            <w:r w:rsidRPr="00DF34B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Century</w:t>
                            </w:r>
                          </w:p>
                          <w:p w:rsidR="00D1535A" w:rsidRDefault="00D1535A">
                            <w:r>
                              <w:t xml:space="preserve">Promoted by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Judaizers</w:t>
                            </w:r>
                            <w:proofErr w:type="spellEnd"/>
                            <w:r>
                              <w:br/>
                            </w:r>
                            <w:r w:rsidR="00763374">
                              <w:br/>
                              <w:t>Monotheistic</w:t>
                            </w:r>
                            <w:r w:rsidR="00763374">
                              <w:br/>
                            </w:r>
                            <w:r>
                              <w:br/>
                              <w:t>No official condemnation</w:t>
                            </w:r>
                          </w:p>
                          <w:p w:rsidR="00D1535A" w:rsidRDefault="00D1535A"/>
                          <w:p w:rsidR="00D1535A" w:rsidRDefault="00DF34B1">
                            <w:r>
                              <w:t>_________</w:t>
                            </w:r>
                          </w:p>
                          <w:p w:rsidR="00D1535A" w:rsidRDefault="00DF34B1">
                            <w:r>
                              <w:t>4</w:t>
                            </w:r>
                            <w:r w:rsidRPr="00DF34B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  <w:p w:rsidR="00DF34B1" w:rsidRDefault="00763374" w:rsidP="00DF34B1">
                            <w:r>
                              <w:t>Christ is subordinate to the Father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D1535A">
                              <w:t>Answered in</w:t>
                            </w:r>
                            <w:r w:rsidR="00D1535A">
                              <w:br/>
                            </w:r>
                            <w:proofErr w:type="spellStart"/>
                            <w:r w:rsidR="00D1535A">
                              <w:t>Nicea</w:t>
                            </w:r>
                            <w:proofErr w:type="spellEnd"/>
                            <w:r w:rsidR="00D1535A">
                              <w:t xml:space="preserve"> and</w:t>
                            </w:r>
                            <w:r w:rsidR="00D1535A">
                              <w:br/>
                              <w:t>Constantinople</w:t>
                            </w:r>
                            <w:r w:rsidR="00D1535A">
                              <w:br/>
                            </w:r>
                            <w:r w:rsidR="00D1535A">
                              <w:br/>
                            </w:r>
                            <w:r w:rsidR="00DF34B1">
                              <w:t>_________</w:t>
                            </w:r>
                          </w:p>
                          <w:p w:rsidR="00D1535A" w:rsidRDefault="00DF34B1">
                            <w:r>
                              <w:t>5</w:t>
                            </w:r>
                            <w:r w:rsidRPr="00DF34B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  <w:p w:rsidR="00D1535A" w:rsidRDefault="00763374">
                            <w:r>
                              <w:t>Maintained the unity of Christ’s person. Denied distinction of natures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D1535A">
                              <w:t>Answered in</w:t>
                            </w:r>
                            <w:r w:rsidR="00D1535A">
                              <w:br/>
                              <w:t>Chalcedon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5pt;margin-top:11.05pt;width:85.5pt;height:48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" stroked="f">
                <v:textbox>
                  <w:txbxContent>
                    <w:p w:rsidR="00DF34B1" w:rsidRDefault="00DF34B1">
                      <w:r>
                        <w:t>2</w:t>
                      </w:r>
                      <w:r w:rsidRPr="00DF34B1">
                        <w:rPr>
                          <w:vertAlign w:val="superscript"/>
                        </w:rPr>
                        <w:t>nd</w:t>
                      </w:r>
                      <w:r>
                        <w:t xml:space="preserve"> Century</w:t>
                      </w:r>
                    </w:p>
                    <w:p w:rsidR="00D1535A" w:rsidRDefault="00D1535A">
                      <w:r>
                        <w:t xml:space="preserve">Promoted by </w:t>
                      </w:r>
                      <w:r>
                        <w:br/>
                      </w:r>
                      <w:proofErr w:type="spellStart"/>
                      <w:r>
                        <w:t>Judaizers</w:t>
                      </w:r>
                      <w:proofErr w:type="spellEnd"/>
                      <w:r>
                        <w:br/>
                      </w:r>
                      <w:r w:rsidR="00763374">
                        <w:br/>
                        <w:t>Monotheistic</w:t>
                      </w:r>
                      <w:r w:rsidR="00763374">
                        <w:br/>
                      </w:r>
                      <w:r>
                        <w:br/>
                        <w:t>No official condemnation</w:t>
                      </w:r>
                    </w:p>
                    <w:p w:rsidR="00D1535A" w:rsidRDefault="00D1535A"/>
                    <w:p w:rsidR="00D1535A" w:rsidRDefault="00DF34B1">
                      <w:r>
                        <w:t>_________</w:t>
                      </w:r>
                    </w:p>
                    <w:p w:rsidR="00D1535A" w:rsidRDefault="00DF34B1">
                      <w:r>
                        <w:t>4</w:t>
                      </w:r>
                      <w:r w:rsidRPr="00DF34B1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  <w:p w:rsidR="00DF34B1" w:rsidRDefault="00763374" w:rsidP="00DF34B1">
                      <w:r>
                        <w:t>Christ is subordinate to the Father</w:t>
                      </w:r>
                      <w:r>
                        <w:br/>
                      </w:r>
                      <w:r>
                        <w:br/>
                      </w:r>
                      <w:r w:rsidR="00D1535A">
                        <w:t>Answered in</w:t>
                      </w:r>
                      <w:r w:rsidR="00D1535A">
                        <w:br/>
                      </w:r>
                      <w:proofErr w:type="spellStart"/>
                      <w:r w:rsidR="00D1535A">
                        <w:t>Nicea</w:t>
                      </w:r>
                      <w:proofErr w:type="spellEnd"/>
                      <w:r w:rsidR="00D1535A">
                        <w:t xml:space="preserve"> and</w:t>
                      </w:r>
                      <w:r w:rsidR="00D1535A">
                        <w:br/>
                        <w:t>Constantinople</w:t>
                      </w:r>
                      <w:r w:rsidR="00D1535A">
                        <w:br/>
                      </w:r>
                      <w:r w:rsidR="00D1535A">
                        <w:br/>
                      </w:r>
                      <w:r w:rsidR="00DF34B1">
                        <w:t>_________</w:t>
                      </w:r>
                    </w:p>
                    <w:p w:rsidR="00D1535A" w:rsidRDefault="00DF34B1">
                      <w:r>
                        <w:t>5</w:t>
                      </w:r>
                      <w:r w:rsidRPr="00DF34B1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  <w:p w:rsidR="00D1535A" w:rsidRDefault="00763374">
                      <w:r>
                        <w:t>Maintained the unity of Christ’s person. Denied distinction of natures</w:t>
                      </w:r>
                      <w:r>
                        <w:br/>
                      </w:r>
                      <w:r>
                        <w:br/>
                      </w:r>
                      <w:r w:rsidR="00D1535A">
                        <w:t>Answered in</w:t>
                      </w:r>
                      <w:r w:rsidR="00D1535A">
                        <w:br/>
                        <w:t>Chalcedon</w:t>
                      </w:r>
                    </w:p>
                  </w:txbxContent>
                </v:textbox>
              </v:shape>
            </w:pict>
          </mc:Fallback>
        </mc:AlternateContent>
      </w:r>
      <w:r w:rsidR="00EC465D">
        <w:rPr>
          <w:noProof/>
        </w:rPr>
        <w:drawing>
          <wp:inline distT="0" distB="0" distL="0" distR="0">
            <wp:extent cx="4467225" cy="643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se Views of Chr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352" cy="64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5A" w:rsidRDefault="00D1535A" w:rsidP="00D1535A">
      <w:r>
        <w:t xml:space="preserve">Council of </w:t>
      </w:r>
      <w:proofErr w:type="spellStart"/>
      <w:r>
        <w:t>Nicea</w:t>
      </w:r>
      <w:proofErr w:type="spellEnd"/>
      <w:r>
        <w:t xml:space="preserve"> (325)</w:t>
      </w:r>
      <w:bookmarkStart w:id="0" w:name="_GoBack"/>
      <w:bookmarkEnd w:id="0"/>
      <w:r>
        <w:br/>
        <w:t>Council of Antioch (378)</w:t>
      </w:r>
      <w:r>
        <w:br/>
        <w:t>Council of Constantinople (381)</w:t>
      </w:r>
      <w:r>
        <w:br/>
        <w:t>Council of Ephesus (431)</w:t>
      </w:r>
      <w:r>
        <w:br/>
        <w:t>Council of Chalcedon (451)</w:t>
      </w:r>
    </w:p>
    <w:sectPr w:rsidR="00D1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D"/>
    <w:rsid w:val="002A6338"/>
    <w:rsid w:val="006C44A0"/>
    <w:rsid w:val="007003C0"/>
    <w:rsid w:val="00747225"/>
    <w:rsid w:val="00763374"/>
    <w:rsid w:val="00D1535A"/>
    <w:rsid w:val="00DF34B1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F791"/>
  <w15:chartTrackingRefBased/>
  <w15:docId w15:val="{9FCCA691-2A13-402C-BD94-AE475456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2016-12-17T22:39:00Z</cp:lastPrinted>
  <dcterms:created xsi:type="dcterms:W3CDTF">2016-12-17T22:14:00Z</dcterms:created>
  <dcterms:modified xsi:type="dcterms:W3CDTF">2016-12-18T00:31:00Z</dcterms:modified>
</cp:coreProperties>
</file>